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29" w:rsidRPr="005157D0" w:rsidRDefault="008802FE" w:rsidP="000B1023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i/>
          <w:sz w:val="24"/>
          <w:szCs w:val="24"/>
        </w:rPr>
        <w:t>Обоснование к п</w:t>
      </w:r>
      <w:r w:rsidR="00192D75" w:rsidRPr="005157D0">
        <w:rPr>
          <w:rFonts w:ascii="Arial" w:hAnsi="Arial" w:cs="Arial"/>
          <w:b/>
          <w:i/>
          <w:sz w:val="24"/>
          <w:szCs w:val="24"/>
        </w:rPr>
        <w:t>роект</w:t>
      </w:r>
      <w:r>
        <w:rPr>
          <w:rFonts w:ascii="Arial" w:hAnsi="Arial" w:cs="Arial"/>
          <w:b/>
          <w:i/>
          <w:sz w:val="24"/>
          <w:szCs w:val="24"/>
        </w:rPr>
        <w:t>у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решения Совета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</w:p>
    <w:p w:rsidR="00922C8E" w:rsidRPr="00922C8E" w:rsidRDefault="00922C8E" w:rsidP="00922C8E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«</w:t>
      </w:r>
      <w:r w:rsidRPr="00922C8E">
        <w:rPr>
          <w:rFonts w:ascii="Arial" w:hAnsi="Arial" w:cs="Arial"/>
          <w:b/>
          <w:sz w:val="24"/>
        </w:rPr>
        <w:t>О признании утратившими силу некоторых решений Совета депутатов</w:t>
      </w:r>
    </w:p>
    <w:p w:rsidR="007F1F49" w:rsidRDefault="00922C8E" w:rsidP="00922C8E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 w:rsidRPr="00922C8E">
        <w:rPr>
          <w:rFonts w:ascii="Arial" w:hAnsi="Arial" w:cs="Arial"/>
          <w:b/>
          <w:sz w:val="24"/>
        </w:rPr>
        <w:t>городского округа Долгопрудный Московской области</w:t>
      </w:r>
      <w:r>
        <w:rPr>
          <w:rFonts w:ascii="Arial" w:hAnsi="Arial" w:cs="Arial"/>
          <w:b/>
          <w:sz w:val="24"/>
        </w:rPr>
        <w:t>»</w:t>
      </w:r>
    </w:p>
    <w:p w:rsidR="00922C8E" w:rsidRPr="007F1F49" w:rsidRDefault="00922C8E" w:rsidP="00922C8E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5157D0">
        <w:rPr>
          <w:rFonts w:ascii="Arial" w:hAnsi="Arial" w:cs="Arial"/>
          <w:sz w:val="24"/>
          <w:szCs w:val="24"/>
        </w:rPr>
        <w:t xml:space="preserve"> </w:t>
      </w:r>
      <w:r w:rsidR="00922C8E">
        <w:rPr>
          <w:rFonts w:ascii="Arial" w:hAnsi="Arial" w:cs="Arial"/>
          <w:sz w:val="24"/>
          <w:szCs w:val="24"/>
        </w:rPr>
        <w:t>И.о. главы</w:t>
      </w:r>
      <w:r w:rsidR="009255A7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AC1430">
        <w:rPr>
          <w:rFonts w:ascii="Arial" w:hAnsi="Arial" w:cs="Arial"/>
          <w:sz w:val="24"/>
          <w:szCs w:val="24"/>
        </w:rPr>
        <w:t xml:space="preserve"> Московской области</w:t>
      </w:r>
      <w:r w:rsidR="00922C8E">
        <w:rPr>
          <w:rFonts w:ascii="Arial" w:hAnsi="Arial" w:cs="Arial"/>
          <w:sz w:val="24"/>
          <w:szCs w:val="24"/>
        </w:rPr>
        <w:t xml:space="preserve"> – С.В. Курсова</w:t>
      </w: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Да</w:t>
      </w:r>
      <w:r w:rsidR="009C59F4">
        <w:rPr>
          <w:rFonts w:ascii="Arial" w:hAnsi="Arial" w:cs="Arial"/>
          <w:b/>
          <w:i/>
          <w:sz w:val="24"/>
          <w:szCs w:val="24"/>
        </w:rPr>
        <w:t xml:space="preserve">та внесения в Совет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5157D0">
        <w:rPr>
          <w:rFonts w:ascii="Arial" w:hAnsi="Arial" w:cs="Arial"/>
          <w:b/>
          <w:i/>
          <w:sz w:val="24"/>
          <w:szCs w:val="24"/>
        </w:rPr>
        <w:t>:</w:t>
      </w:r>
      <w:r w:rsidRPr="005157D0">
        <w:rPr>
          <w:rFonts w:ascii="Arial" w:hAnsi="Arial" w:cs="Arial"/>
          <w:sz w:val="24"/>
          <w:szCs w:val="24"/>
        </w:rPr>
        <w:t xml:space="preserve"> «_</w:t>
      </w:r>
      <w:proofErr w:type="gramStart"/>
      <w:r w:rsidRPr="005157D0">
        <w:rPr>
          <w:rFonts w:ascii="Arial" w:hAnsi="Arial" w:cs="Arial"/>
          <w:sz w:val="24"/>
          <w:szCs w:val="24"/>
        </w:rPr>
        <w:t>_</w:t>
      </w:r>
      <w:r w:rsidR="00D4346D">
        <w:rPr>
          <w:rFonts w:ascii="Arial" w:hAnsi="Arial" w:cs="Arial"/>
          <w:sz w:val="24"/>
          <w:szCs w:val="24"/>
        </w:rPr>
        <w:t xml:space="preserve"> </w:t>
      </w:r>
      <w:r w:rsidRPr="005157D0">
        <w:rPr>
          <w:rFonts w:ascii="Arial" w:hAnsi="Arial" w:cs="Arial"/>
          <w:sz w:val="24"/>
          <w:szCs w:val="24"/>
        </w:rPr>
        <w:t>»</w:t>
      </w:r>
      <w:proofErr w:type="gramEnd"/>
      <w:r w:rsidRPr="005157D0">
        <w:rPr>
          <w:rFonts w:ascii="Arial" w:hAnsi="Arial" w:cs="Arial"/>
          <w:sz w:val="24"/>
          <w:szCs w:val="24"/>
        </w:rPr>
        <w:t>___________</w:t>
      </w:r>
      <w:r w:rsidR="00D4346D">
        <w:rPr>
          <w:rFonts w:ascii="Arial" w:hAnsi="Arial" w:cs="Arial"/>
          <w:sz w:val="24"/>
          <w:szCs w:val="24"/>
        </w:rPr>
        <w:t xml:space="preserve"> </w:t>
      </w:r>
    </w:p>
    <w:p w:rsidR="0010488A" w:rsidRPr="00922C8E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акта:</w:t>
      </w:r>
      <w:r w:rsidR="002D0613">
        <w:rPr>
          <w:rFonts w:ascii="Arial" w:hAnsi="Arial" w:cs="Arial"/>
          <w:b/>
          <w:i/>
          <w:sz w:val="24"/>
          <w:szCs w:val="24"/>
        </w:rPr>
        <w:t xml:space="preserve"> </w:t>
      </w:r>
      <w:r w:rsidR="00A15396">
        <w:rPr>
          <w:rFonts w:ascii="Arial" w:hAnsi="Arial" w:cs="Arial"/>
          <w:sz w:val="24"/>
          <w:szCs w:val="24"/>
        </w:rPr>
        <w:t xml:space="preserve">в связи </w:t>
      </w:r>
      <w:r w:rsidR="00922C8E" w:rsidRPr="00922C8E">
        <w:rPr>
          <w:rFonts w:ascii="Arial" w:hAnsi="Arial" w:cs="Arial"/>
          <w:sz w:val="24"/>
          <w:szCs w:val="24"/>
        </w:rPr>
        <w:t>со снятием Роспотребнадзором ковидных ограничений</w:t>
      </w:r>
      <w:r w:rsidR="0010488A" w:rsidRPr="00922C8E">
        <w:rPr>
          <w:rFonts w:ascii="Arial" w:hAnsi="Arial" w:cs="Arial"/>
          <w:sz w:val="24"/>
          <w:szCs w:val="24"/>
        </w:rPr>
        <w:t xml:space="preserve">. </w:t>
      </w:r>
    </w:p>
    <w:p w:rsidR="00372C1E" w:rsidRPr="00922C8E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Прогноз последствий принятия акта:</w:t>
      </w:r>
      <w:r w:rsidR="005157D0">
        <w:rPr>
          <w:rFonts w:ascii="Arial" w:hAnsi="Arial" w:cs="Arial"/>
          <w:b/>
          <w:i/>
          <w:sz w:val="24"/>
          <w:szCs w:val="24"/>
        </w:rPr>
        <w:t xml:space="preserve"> </w:t>
      </w:r>
      <w:r w:rsidR="000B1023">
        <w:rPr>
          <w:rFonts w:ascii="Arial" w:hAnsi="Arial" w:cs="Arial"/>
          <w:sz w:val="24"/>
          <w:szCs w:val="24"/>
        </w:rPr>
        <w:t>отмена единовременных выплат</w:t>
      </w:r>
      <w:r w:rsidR="002D0613">
        <w:rPr>
          <w:rFonts w:ascii="Arial" w:hAnsi="Arial" w:cs="Arial"/>
          <w:sz w:val="24"/>
          <w:szCs w:val="24"/>
        </w:rPr>
        <w:t xml:space="preserve"> медицинским работникам</w:t>
      </w:r>
      <w:r w:rsidR="002D0613" w:rsidRPr="002D0613">
        <w:t xml:space="preserve"> </w:t>
      </w:r>
      <w:r w:rsidR="002D0613" w:rsidRPr="002D0613">
        <w:rPr>
          <w:rFonts w:ascii="Arial" w:hAnsi="Arial" w:cs="Arial"/>
          <w:sz w:val="24"/>
          <w:szCs w:val="24"/>
        </w:rPr>
        <w:t>государственной системы здравоохранения Московской области, осуществляющим деятельность на территории городского округа Долгопрудный Московской области</w:t>
      </w:r>
      <w:r w:rsidR="0054641F" w:rsidRPr="00922C8E">
        <w:rPr>
          <w:rFonts w:ascii="Arial" w:hAnsi="Arial" w:cs="Arial"/>
          <w:sz w:val="24"/>
          <w:szCs w:val="24"/>
        </w:rPr>
        <w:t>.</w:t>
      </w:r>
    </w:p>
    <w:p w:rsidR="00836E9D" w:rsidRDefault="00192D75" w:rsidP="00836E9D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Перечень акто</w:t>
      </w:r>
      <w:r w:rsidR="0054641F">
        <w:rPr>
          <w:rFonts w:ascii="Arial" w:hAnsi="Arial" w:cs="Arial"/>
          <w:b/>
          <w:i/>
          <w:sz w:val="24"/>
          <w:szCs w:val="24"/>
        </w:rPr>
        <w:t>в, которые до</w:t>
      </w:r>
      <w:r w:rsidR="00AC1430">
        <w:rPr>
          <w:rFonts w:ascii="Arial" w:hAnsi="Arial" w:cs="Arial"/>
          <w:b/>
          <w:i/>
          <w:sz w:val="24"/>
          <w:szCs w:val="24"/>
        </w:rPr>
        <w:t>лжны утратить силу</w:t>
      </w:r>
      <w:r w:rsidR="0054641F">
        <w:rPr>
          <w:rFonts w:ascii="Arial" w:hAnsi="Arial" w:cs="Arial"/>
          <w:b/>
          <w:i/>
          <w:sz w:val="24"/>
          <w:szCs w:val="24"/>
        </w:rPr>
        <w:t xml:space="preserve"> </w:t>
      </w:r>
      <w:r w:rsidRPr="00372C1E">
        <w:rPr>
          <w:rFonts w:ascii="Arial" w:hAnsi="Arial" w:cs="Arial"/>
          <w:b/>
          <w:i/>
          <w:sz w:val="24"/>
          <w:szCs w:val="24"/>
        </w:rPr>
        <w:t>в связи с принятием данного решения:</w:t>
      </w:r>
      <w:r w:rsidR="008E29A2">
        <w:rPr>
          <w:rFonts w:ascii="Arial" w:hAnsi="Arial" w:cs="Arial"/>
          <w:b/>
          <w:i/>
          <w:sz w:val="24"/>
          <w:szCs w:val="24"/>
        </w:rPr>
        <w:t xml:space="preserve"> </w:t>
      </w:r>
      <w:r w:rsidR="008E29A2" w:rsidRPr="008E29A2">
        <w:rPr>
          <w:rFonts w:ascii="Arial" w:hAnsi="Arial" w:cs="Arial"/>
          <w:sz w:val="24"/>
          <w:szCs w:val="24"/>
        </w:rPr>
        <w:t>необходимо</w:t>
      </w:r>
      <w:r w:rsidR="008E29A2">
        <w:rPr>
          <w:rFonts w:ascii="Arial" w:hAnsi="Arial" w:cs="Arial"/>
          <w:b/>
          <w:i/>
          <w:sz w:val="24"/>
          <w:szCs w:val="24"/>
        </w:rPr>
        <w:t xml:space="preserve"> </w:t>
      </w:r>
      <w:r w:rsidR="00922C8E">
        <w:rPr>
          <w:rFonts w:ascii="Arial" w:hAnsi="Arial" w:cs="Arial"/>
          <w:sz w:val="24"/>
          <w:szCs w:val="24"/>
        </w:rPr>
        <w:t>признать утратившими силу</w:t>
      </w:r>
      <w:r w:rsidR="008E29A2">
        <w:rPr>
          <w:rFonts w:ascii="Arial" w:hAnsi="Arial" w:cs="Arial"/>
          <w:sz w:val="24"/>
          <w:szCs w:val="24"/>
        </w:rPr>
        <w:t xml:space="preserve"> следующие постановления</w:t>
      </w:r>
      <w:r w:rsidR="00836E9D">
        <w:rPr>
          <w:rFonts w:ascii="Arial" w:hAnsi="Arial" w:cs="Arial"/>
          <w:sz w:val="24"/>
          <w:szCs w:val="24"/>
        </w:rPr>
        <w:t>:</w:t>
      </w:r>
    </w:p>
    <w:p w:rsidR="00836E9D" w:rsidRDefault="00836E9D" w:rsidP="00836E9D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922C8E">
        <w:rPr>
          <w:rFonts w:ascii="Arial" w:hAnsi="Arial" w:cs="Arial"/>
          <w:sz w:val="24"/>
          <w:szCs w:val="24"/>
        </w:rPr>
        <w:t xml:space="preserve"> постановление администрации</w:t>
      </w:r>
      <w:r w:rsidR="000B1023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922C8E">
        <w:rPr>
          <w:rFonts w:ascii="Arial" w:hAnsi="Arial" w:cs="Arial"/>
          <w:sz w:val="24"/>
          <w:szCs w:val="24"/>
        </w:rPr>
        <w:t xml:space="preserve"> </w:t>
      </w:r>
      <w:r w:rsidR="00DF6DD6">
        <w:rPr>
          <w:rFonts w:ascii="Arial" w:hAnsi="Arial" w:cs="Arial"/>
          <w:sz w:val="24"/>
          <w:szCs w:val="24"/>
        </w:rPr>
        <w:t>от 18.05</w:t>
      </w:r>
      <w:r>
        <w:rPr>
          <w:rFonts w:ascii="Arial" w:hAnsi="Arial" w:cs="Arial"/>
          <w:sz w:val="24"/>
          <w:szCs w:val="24"/>
        </w:rPr>
        <w:t>.</w:t>
      </w:r>
      <w:r w:rsidR="00DF6DD6">
        <w:rPr>
          <w:rFonts w:ascii="Arial" w:hAnsi="Arial" w:cs="Arial"/>
          <w:sz w:val="24"/>
          <w:szCs w:val="24"/>
        </w:rPr>
        <w:t xml:space="preserve">2020 </w:t>
      </w:r>
      <w:r w:rsidR="000B1023">
        <w:rPr>
          <w:rFonts w:ascii="Arial" w:hAnsi="Arial" w:cs="Arial"/>
          <w:sz w:val="24"/>
          <w:szCs w:val="24"/>
        </w:rPr>
        <w:t xml:space="preserve">     </w:t>
      </w:r>
      <w:r w:rsidR="00DF6DD6">
        <w:rPr>
          <w:rFonts w:ascii="Arial" w:hAnsi="Arial" w:cs="Arial"/>
          <w:sz w:val="24"/>
          <w:szCs w:val="24"/>
        </w:rPr>
        <w:t>№ 252-ПА/н «</w:t>
      </w:r>
      <w:r w:rsidRPr="00836E9D">
        <w:rPr>
          <w:rFonts w:ascii="Arial" w:hAnsi="Arial" w:cs="Arial"/>
          <w:sz w:val="24"/>
          <w:szCs w:val="24"/>
        </w:rPr>
        <w:t xml:space="preserve">Об </w:t>
      </w:r>
      <w:r>
        <w:rPr>
          <w:rFonts w:ascii="Arial" w:hAnsi="Arial" w:cs="Arial"/>
          <w:sz w:val="24"/>
          <w:szCs w:val="24"/>
        </w:rPr>
        <w:t xml:space="preserve">утверждении Порядка назначения </w:t>
      </w:r>
      <w:r w:rsidRPr="00836E9D">
        <w:rPr>
          <w:rFonts w:ascii="Arial" w:hAnsi="Arial" w:cs="Arial"/>
          <w:sz w:val="24"/>
          <w:szCs w:val="24"/>
        </w:rPr>
        <w:t>еди</w:t>
      </w:r>
      <w:r>
        <w:rPr>
          <w:rFonts w:ascii="Arial" w:hAnsi="Arial" w:cs="Arial"/>
          <w:sz w:val="24"/>
          <w:szCs w:val="24"/>
        </w:rPr>
        <w:t xml:space="preserve">новременных выплат медицинским </w:t>
      </w:r>
      <w:r w:rsidRPr="00836E9D">
        <w:rPr>
          <w:rFonts w:ascii="Arial" w:hAnsi="Arial" w:cs="Arial"/>
          <w:sz w:val="24"/>
          <w:szCs w:val="24"/>
        </w:rPr>
        <w:t>рабо</w:t>
      </w:r>
      <w:r>
        <w:rPr>
          <w:rFonts w:ascii="Arial" w:hAnsi="Arial" w:cs="Arial"/>
          <w:sz w:val="24"/>
          <w:szCs w:val="24"/>
        </w:rPr>
        <w:t xml:space="preserve">тникам медицинских организаций </w:t>
      </w:r>
      <w:r w:rsidRPr="00836E9D">
        <w:rPr>
          <w:rFonts w:ascii="Arial" w:hAnsi="Arial" w:cs="Arial"/>
          <w:sz w:val="24"/>
          <w:szCs w:val="24"/>
        </w:rPr>
        <w:t>государст</w:t>
      </w:r>
      <w:r>
        <w:rPr>
          <w:rFonts w:ascii="Arial" w:hAnsi="Arial" w:cs="Arial"/>
          <w:sz w:val="24"/>
          <w:szCs w:val="24"/>
        </w:rPr>
        <w:t xml:space="preserve">венной системы здравоохранения </w:t>
      </w:r>
      <w:r w:rsidRPr="00836E9D">
        <w:rPr>
          <w:rFonts w:ascii="Arial" w:hAnsi="Arial" w:cs="Arial"/>
          <w:sz w:val="24"/>
          <w:szCs w:val="24"/>
        </w:rPr>
        <w:t>Моск</w:t>
      </w:r>
      <w:r>
        <w:rPr>
          <w:rFonts w:ascii="Arial" w:hAnsi="Arial" w:cs="Arial"/>
          <w:sz w:val="24"/>
          <w:szCs w:val="24"/>
        </w:rPr>
        <w:t xml:space="preserve">овской области, осуществляющим </w:t>
      </w:r>
      <w:r w:rsidRPr="00836E9D">
        <w:rPr>
          <w:rFonts w:ascii="Arial" w:hAnsi="Arial" w:cs="Arial"/>
          <w:sz w:val="24"/>
          <w:szCs w:val="24"/>
        </w:rPr>
        <w:t>деятель</w:t>
      </w:r>
      <w:r>
        <w:rPr>
          <w:rFonts w:ascii="Arial" w:hAnsi="Arial" w:cs="Arial"/>
          <w:sz w:val="24"/>
          <w:szCs w:val="24"/>
        </w:rPr>
        <w:t xml:space="preserve">ность на территории городского </w:t>
      </w:r>
      <w:r w:rsidRPr="00836E9D">
        <w:rPr>
          <w:rFonts w:ascii="Arial" w:hAnsi="Arial" w:cs="Arial"/>
          <w:sz w:val="24"/>
          <w:szCs w:val="24"/>
        </w:rPr>
        <w:t>округа До</w:t>
      </w:r>
      <w:r>
        <w:rPr>
          <w:rFonts w:ascii="Arial" w:hAnsi="Arial" w:cs="Arial"/>
          <w:sz w:val="24"/>
          <w:szCs w:val="24"/>
        </w:rPr>
        <w:t xml:space="preserve">лгопрудный Московской области в </w:t>
      </w:r>
      <w:r w:rsidRPr="00836E9D">
        <w:rPr>
          <w:rFonts w:ascii="Arial" w:hAnsi="Arial" w:cs="Arial"/>
          <w:sz w:val="24"/>
          <w:szCs w:val="24"/>
        </w:rPr>
        <w:t>период по</w:t>
      </w:r>
      <w:r>
        <w:rPr>
          <w:rFonts w:ascii="Arial" w:hAnsi="Arial" w:cs="Arial"/>
          <w:sz w:val="24"/>
          <w:szCs w:val="24"/>
        </w:rPr>
        <w:t xml:space="preserve">вышенной готовности для органов </w:t>
      </w:r>
      <w:r w:rsidRPr="00836E9D">
        <w:rPr>
          <w:rFonts w:ascii="Arial" w:hAnsi="Arial" w:cs="Arial"/>
          <w:sz w:val="24"/>
          <w:szCs w:val="24"/>
        </w:rPr>
        <w:t>управления и си</w:t>
      </w:r>
      <w:r>
        <w:rPr>
          <w:rFonts w:ascii="Arial" w:hAnsi="Arial" w:cs="Arial"/>
          <w:sz w:val="24"/>
          <w:szCs w:val="24"/>
        </w:rPr>
        <w:t xml:space="preserve">л Московской областной системы </w:t>
      </w:r>
      <w:r w:rsidRPr="00836E9D">
        <w:rPr>
          <w:rFonts w:ascii="Arial" w:hAnsi="Arial" w:cs="Arial"/>
          <w:sz w:val="24"/>
          <w:szCs w:val="24"/>
        </w:rPr>
        <w:t>предупрежд</w:t>
      </w:r>
      <w:r>
        <w:rPr>
          <w:rFonts w:ascii="Arial" w:hAnsi="Arial" w:cs="Arial"/>
          <w:sz w:val="24"/>
          <w:szCs w:val="24"/>
        </w:rPr>
        <w:t xml:space="preserve">ения и ликвидации чрезвычайных </w:t>
      </w:r>
      <w:r w:rsidRPr="00836E9D">
        <w:rPr>
          <w:rFonts w:ascii="Arial" w:hAnsi="Arial" w:cs="Arial"/>
          <w:sz w:val="24"/>
          <w:szCs w:val="24"/>
        </w:rPr>
        <w:t>ситуаций, и н</w:t>
      </w:r>
      <w:r>
        <w:rPr>
          <w:rFonts w:ascii="Arial" w:hAnsi="Arial" w:cs="Arial"/>
          <w:sz w:val="24"/>
          <w:szCs w:val="24"/>
        </w:rPr>
        <w:t xml:space="preserve">екоторых мер по предотвращению </w:t>
      </w:r>
      <w:r w:rsidRPr="00836E9D">
        <w:rPr>
          <w:rFonts w:ascii="Arial" w:hAnsi="Arial" w:cs="Arial"/>
          <w:sz w:val="24"/>
          <w:szCs w:val="24"/>
        </w:rPr>
        <w:t xml:space="preserve">распространения </w:t>
      </w:r>
      <w:r>
        <w:rPr>
          <w:rFonts w:ascii="Arial" w:hAnsi="Arial" w:cs="Arial"/>
          <w:sz w:val="24"/>
          <w:szCs w:val="24"/>
        </w:rPr>
        <w:t xml:space="preserve">    </w:t>
      </w:r>
      <w:r w:rsidRPr="00836E9D">
        <w:rPr>
          <w:rFonts w:ascii="Arial" w:hAnsi="Arial" w:cs="Arial"/>
          <w:sz w:val="24"/>
          <w:szCs w:val="24"/>
        </w:rPr>
        <w:t>COVID-19</w:t>
      </w:r>
      <w:r>
        <w:rPr>
          <w:rFonts w:ascii="Arial" w:hAnsi="Arial" w:cs="Arial"/>
          <w:sz w:val="24"/>
          <w:szCs w:val="24"/>
        </w:rPr>
        <w:t>»;</w:t>
      </w:r>
    </w:p>
    <w:p w:rsidR="00551068" w:rsidRPr="007B38A8" w:rsidRDefault="00836E9D" w:rsidP="00836E9D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постановление администрации</w:t>
      </w:r>
      <w:r w:rsidR="000B1023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>
        <w:rPr>
          <w:rFonts w:ascii="Arial" w:hAnsi="Arial" w:cs="Arial"/>
          <w:sz w:val="24"/>
          <w:szCs w:val="24"/>
        </w:rPr>
        <w:t xml:space="preserve"> </w:t>
      </w:r>
      <w:r w:rsidRPr="00836E9D">
        <w:rPr>
          <w:rFonts w:ascii="Arial" w:hAnsi="Arial" w:cs="Arial"/>
          <w:sz w:val="24"/>
          <w:szCs w:val="24"/>
        </w:rPr>
        <w:t xml:space="preserve">от 13.08.2020 </w:t>
      </w:r>
      <w:r w:rsidR="000B1023">
        <w:rPr>
          <w:rFonts w:ascii="Arial" w:hAnsi="Arial" w:cs="Arial"/>
          <w:sz w:val="24"/>
          <w:szCs w:val="24"/>
        </w:rPr>
        <w:t xml:space="preserve">    </w:t>
      </w:r>
      <w:r w:rsidRPr="00836E9D">
        <w:rPr>
          <w:rFonts w:ascii="Arial" w:hAnsi="Arial" w:cs="Arial"/>
          <w:sz w:val="24"/>
          <w:szCs w:val="24"/>
        </w:rPr>
        <w:t>№ 403-ПА/н</w:t>
      </w:r>
      <w:r>
        <w:rPr>
          <w:rFonts w:ascii="Arial" w:hAnsi="Arial" w:cs="Arial"/>
          <w:sz w:val="24"/>
          <w:szCs w:val="24"/>
        </w:rPr>
        <w:t xml:space="preserve"> «О внесении изменений в постановление администрации </w:t>
      </w:r>
      <w:r w:rsidRPr="00836E9D">
        <w:rPr>
          <w:rFonts w:ascii="Arial" w:hAnsi="Arial" w:cs="Arial"/>
          <w:sz w:val="24"/>
          <w:szCs w:val="24"/>
        </w:rPr>
        <w:t xml:space="preserve">от 18.05.2020 </w:t>
      </w:r>
      <w:r w:rsidR="000B1023">
        <w:rPr>
          <w:rFonts w:ascii="Arial" w:hAnsi="Arial" w:cs="Arial"/>
          <w:sz w:val="24"/>
          <w:szCs w:val="24"/>
        </w:rPr>
        <w:t xml:space="preserve">         </w:t>
      </w:r>
      <w:r w:rsidRPr="00836E9D">
        <w:rPr>
          <w:rFonts w:ascii="Arial" w:hAnsi="Arial" w:cs="Arial"/>
          <w:sz w:val="24"/>
          <w:szCs w:val="24"/>
        </w:rPr>
        <w:t>№ 252-ПА/н «Об утверждении Порядка назначения единовременных выплат медицинским работникам медицинских организаций государственной системы здравоохранения Московской области, осуществляющим деятельность на территории городского округа Долгопрудный Московской области в период повышенной готовности для органов управления и сил Московской областной системы предупреждения и ликвидации чрезвычайных ситуаций, и некоторых мер по пре</w:t>
      </w:r>
      <w:r>
        <w:rPr>
          <w:rFonts w:ascii="Arial" w:hAnsi="Arial" w:cs="Arial"/>
          <w:sz w:val="24"/>
          <w:szCs w:val="24"/>
        </w:rPr>
        <w:t xml:space="preserve">дотвращению распространения </w:t>
      </w:r>
      <w:r w:rsidRPr="00836E9D">
        <w:rPr>
          <w:rFonts w:ascii="Arial" w:hAnsi="Arial" w:cs="Arial"/>
          <w:sz w:val="24"/>
          <w:szCs w:val="24"/>
        </w:rPr>
        <w:t>COVID-19»</w:t>
      </w:r>
      <w:r>
        <w:rPr>
          <w:rFonts w:ascii="Arial" w:hAnsi="Arial" w:cs="Arial"/>
          <w:sz w:val="24"/>
          <w:szCs w:val="24"/>
        </w:rPr>
        <w:t>.</w:t>
      </w:r>
    </w:p>
    <w:p w:rsidR="00402F93" w:rsidRPr="00402F93" w:rsidRDefault="00402F93" w:rsidP="00FC449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D4346D" w:rsidRPr="009D1966" w:rsidRDefault="00192D75" w:rsidP="00FC449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240"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8E29A2">
        <w:rPr>
          <w:rFonts w:ascii="Arial" w:hAnsi="Arial" w:cs="Arial"/>
          <w:sz w:val="24"/>
          <w:szCs w:val="24"/>
        </w:rPr>
        <w:t xml:space="preserve"> финансирование не требуется</w:t>
      </w:r>
      <w:r w:rsidR="00836E9D">
        <w:rPr>
          <w:rFonts w:ascii="Arial" w:hAnsi="Arial" w:cs="Arial"/>
          <w:sz w:val="24"/>
          <w:szCs w:val="24"/>
        </w:rPr>
        <w:t>.</w:t>
      </w:r>
      <w:r w:rsidR="00FC4493" w:rsidRPr="009D1966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372C1E" w:rsidRPr="00D4346D" w:rsidRDefault="0001375D" w:rsidP="00FC4493">
      <w:pPr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Срок вступления в силу решения</w:t>
      </w:r>
      <w:r w:rsidR="00732436" w:rsidRPr="00372C1E">
        <w:rPr>
          <w:rFonts w:ascii="Arial" w:hAnsi="Arial" w:cs="Arial"/>
          <w:b/>
          <w:i/>
          <w:sz w:val="24"/>
          <w:szCs w:val="24"/>
        </w:rPr>
        <w:t xml:space="preserve"> Совета</w:t>
      </w:r>
      <w:r w:rsidR="006C6566">
        <w:rPr>
          <w:rFonts w:ascii="Arial" w:hAnsi="Arial" w:cs="Arial"/>
          <w:b/>
          <w:i/>
          <w:sz w:val="24"/>
          <w:szCs w:val="24"/>
        </w:rPr>
        <w:t xml:space="preserve"> депутатов городского округа Долгопрудный</w:t>
      </w:r>
      <w:r w:rsidR="00AC1430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="00732436" w:rsidRPr="00372C1E">
        <w:rPr>
          <w:rFonts w:ascii="Arial" w:hAnsi="Arial" w:cs="Arial"/>
          <w:b/>
          <w:i/>
          <w:sz w:val="24"/>
          <w:szCs w:val="24"/>
        </w:rPr>
        <w:t>:</w:t>
      </w:r>
      <w:r w:rsidR="00F96AAC">
        <w:rPr>
          <w:rFonts w:ascii="Arial" w:hAnsi="Arial" w:cs="Arial"/>
          <w:sz w:val="24"/>
          <w:szCs w:val="24"/>
        </w:rPr>
        <w:t xml:space="preserve"> со дня его официального </w:t>
      </w:r>
      <w:r w:rsidR="00732436" w:rsidRPr="005157D0">
        <w:rPr>
          <w:rFonts w:ascii="Arial" w:hAnsi="Arial" w:cs="Arial"/>
          <w:sz w:val="24"/>
          <w:szCs w:val="24"/>
        </w:rPr>
        <w:t>опубликования в официальном печатном сре</w:t>
      </w:r>
      <w:r w:rsidR="00F96AAC">
        <w:rPr>
          <w:rFonts w:ascii="Arial" w:hAnsi="Arial" w:cs="Arial"/>
          <w:sz w:val="24"/>
          <w:szCs w:val="24"/>
        </w:rPr>
        <w:t xml:space="preserve">дстве массовой информации городского </w:t>
      </w:r>
      <w:r w:rsidR="00D4346D">
        <w:rPr>
          <w:rFonts w:ascii="Arial" w:hAnsi="Arial" w:cs="Arial"/>
          <w:sz w:val="24"/>
          <w:szCs w:val="24"/>
        </w:rPr>
        <w:t>округа Долгопрудный</w:t>
      </w:r>
      <w:r w:rsidR="007F1F49">
        <w:rPr>
          <w:rFonts w:ascii="Arial" w:hAnsi="Arial" w:cs="Arial"/>
          <w:sz w:val="24"/>
          <w:szCs w:val="24"/>
        </w:rPr>
        <w:t xml:space="preserve"> </w:t>
      </w:r>
      <w:r w:rsidR="00FF0BA8">
        <w:rPr>
          <w:rFonts w:ascii="Arial" w:hAnsi="Arial" w:cs="Arial"/>
          <w:sz w:val="24"/>
          <w:szCs w:val="24"/>
        </w:rPr>
        <w:t>«</w:t>
      </w:r>
      <w:r w:rsidR="009C59F4">
        <w:rPr>
          <w:rFonts w:ascii="Arial" w:hAnsi="Arial" w:cs="Arial"/>
          <w:sz w:val="24"/>
          <w:szCs w:val="24"/>
        </w:rPr>
        <w:t>Вестник «Долгопрудный»</w:t>
      </w:r>
      <w:r w:rsidR="007F1F49">
        <w:rPr>
          <w:rFonts w:ascii="Arial" w:hAnsi="Arial" w:cs="Arial"/>
          <w:sz w:val="24"/>
          <w:szCs w:val="24"/>
        </w:rPr>
        <w:t>.</w:t>
      </w:r>
    </w:p>
    <w:p w:rsidR="00732436" w:rsidRPr="00372C1E" w:rsidRDefault="00732436" w:rsidP="00FC4493">
      <w:pPr>
        <w:spacing w:after="0"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</w:t>
      </w:r>
      <w:r w:rsidR="00007B59" w:rsidRPr="00372C1E">
        <w:rPr>
          <w:rFonts w:ascii="Arial" w:hAnsi="Arial" w:cs="Arial"/>
          <w:b/>
          <w:i/>
          <w:sz w:val="24"/>
          <w:szCs w:val="24"/>
        </w:rPr>
        <w:t>имо пригласить для обсуждения:</w:t>
      </w:r>
    </w:p>
    <w:p w:rsid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Курсова С.В.</w:t>
      </w:r>
      <w:r w:rsidR="00D4346D" w:rsidRPr="00D4346D">
        <w:rPr>
          <w:rFonts w:ascii="Arial" w:hAnsi="Arial" w:cs="Arial"/>
          <w:sz w:val="24"/>
          <w:szCs w:val="24"/>
        </w:rPr>
        <w:t xml:space="preserve"> –</w:t>
      </w:r>
      <w:r w:rsidR="008E29A2">
        <w:rPr>
          <w:rFonts w:ascii="Arial" w:hAnsi="Arial" w:cs="Arial"/>
          <w:sz w:val="24"/>
          <w:szCs w:val="24"/>
        </w:rPr>
        <w:t xml:space="preserve"> первый заместитель </w:t>
      </w:r>
      <w:r w:rsidR="009C59F4">
        <w:rPr>
          <w:rFonts w:ascii="Arial" w:hAnsi="Arial" w:cs="Arial"/>
          <w:sz w:val="24"/>
          <w:szCs w:val="24"/>
        </w:rPr>
        <w:t>главы</w:t>
      </w:r>
      <w:r w:rsidR="00D4346D" w:rsidRPr="00D4346D">
        <w:rPr>
          <w:rFonts w:ascii="Arial" w:hAnsi="Arial" w:cs="Arial"/>
          <w:sz w:val="24"/>
          <w:szCs w:val="24"/>
        </w:rPr>
        <w:t xml:space="preserve"> администрации</w:t>
      </w:r>
      <w:r w:rsidR="008E29A2">
        <w:rPr>
          <w:rFonts w:ascii="Arial" w:hAnsi="Arial" w:cs="Arial"/>
          <w:sz w:val="24"/>
          <w:szCs w:val="24"/>
        </w:rPr>
        <w:t xml:space="preserve"> г.о. Долгопрудный</w:t>
      </w:r>
      <w:r w:rsidR="00D4346D" w:rsidRPr="00D4346D">
        <w:rPr>
          <w:rFonts w:ascii="Arial" w:hAnsi="Arial" w:cs="Arial"/>
          <w:sz w:val="24"/>
          <w:szCs w:val="24"/>
        </w:rPr>
        <w:t xml:space="preserve"> </w:t>
      </w:r>
    </w:p>
    <w:p w:rsidR="00D4346D" w:rsidRPr="00D4346D" w:rsidRDefault="008E29A2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Черненко И.В.</w:t>
      </w:r>
      <w:r w:rsidR="00FF0BA8">
        <w:rPr>
          <w:rFonts w:ascii="Arial" w:hAnsi="Arial" w:cs="Arial"/>
          <w:sz w:val="24"/>
          <w:szCs w:val="24"/>
        </w:rPr>
        <w:t xml:space="preserve"> – начальник</w:t>
      </w:r>
      <w:r>
        <w:rPr>
          <w:rFonts w:ascii="Arial" w:hAnsi="Arial" w:cs="Arial"/>
          <w:sz w:val="24"/>
          <w:szCs w:val="24"/>
        </w:rPr>
        <w:t xml:space="preserve"> Нормативно-правового отдела</w:t>
      </w:r>
    </w:p>
    <w:p w:rsidR="00734137" w:rsidRPr="005157D0" w:rsidRDefault="00762D8F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Мишутина М.В.</w:t>
      </w:r>
      <w:r w:rsidR="00D4346D" w:rsidRPr="00D4346D">
        <w:rPr>
          <w:rFonts w:ascii="Arial" w:hAnsi="Arial" w:cs="Arial"/>
          <w:sz w:val="24"/>
          <w:szCs w:val="24"/>
        </w:rPr>
        <w:t xml:space="preserve"> – начальник отдела социальной поддержки и </w:t>
      </w:r>
      <w:r w:rsidR="00D4346D">
        <w:rPr>
          <w:rFonts w:ascii="Arial" w:hAnsi="Arial" w:cs="Arial"/>
          <w:sz w:val="24"/>
          <w:szCs w:val="24"/>
        </w:rPr>
        <w:t>здравоохранения.</w:t>
      </w:r>
    </w:p>
    <w:sectPr w:rsidR="00734137" w:rsidRPr="005157D0" w:rsidSect="008E29A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7072"/>
    <w:multiLevelType w:val="hybridMultilevel"/>
    <w:tmpl w:val="3A5676B8"/>
    <w:lvl w:ilvl="0" w:tplc="0AB64A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A46FC"/>
    <w:multiLevelType w:val="hybridMultilevel"/>
    <w:tmpl w:val="5F605B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B71D63"/>
    <w:multiLevelType w:val="hybridMultilevel"/>
    <w:tmpl w:val="58E81842"/>
    <w:lvl w:ilvl="0" w:tplc="A3F6826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5D"/>
    <w:rsid w:val="00007B59"/>
    <w:rsid w:val="0001185A"/>
    <w:rsid w:val="0001375D"/>
    <w:rsid w:val="00036C42"/>
    <w:rsid w:val="0005379C"/>
    <w:rsid w:val="000A2713"/>
    <w:rsid w:val="000B1023"/>
    <w:rsid w:val="000C08D6"/>
    <w:rsid w:val="000C536D"/>
    <w:rsid w:val="000F3348"/>
    <w:rsid w:val="0010488A"/>
    <w:rsid w:val="00131C52"/>
    <w:rsid w:val="001870E3"/>
    <w:rsid w:val="00192D75"/>
    <w:rsid w:val="001A4AE8"/>
    <w:rsid w:val="001B480D"/>
    <w:rsid w:val="001C105D"/>
    <w:rsid w:val="001D227D"/>
    <w:rsid w:val="00202CE8"/>
    <w:rsid w:val="0023262F"/>
    <w:rsid w:val="00253E6E"/>
    <w:rsid w:val="0026432A"/>
    <w:rsid w:val="00283743"/>
    <w:rsid w:val="0029777D"/>
    <w:rsid w:val="002D0613"/>
    <w:rsid w:val="002D2224"/>
    <w:rsid w:val="0032044E"/>
    <w:rsid w:val="003308B6"/>
    <w:rsid w:val="00343829"/>
    <w:rsid w:val="003602A6"/>
    <w:rsid w:val="0037141D"/>
    <w:rsid w:val="00372C1E"/>
    <w:rsid w:val="00387DB8"/>
    <w:rsid w:val="00390E7D"/>
    <w:rsid w:val="003A301A"/>
    <w:rsid w:val="003B5D45"/>
    <w:rsid w:val="003C7488"/>
    <w:rsid w:val="003D66B1"/>
    <w:rsid w:val="003E4F40"/>
    <w:rsid w:val="00401672"/>
    <w:rsid w:val="00402F93"/>
    <w:rsid w:val="004077C9"/>
    <w:rsid w:val="0041621A"/>
    <w:rsid w:val="0043160B"/>
    <w:rsid w:val="00446EB0"/>
    <w:rsid w:val="004866DB"/>
    <w:rsid w:val="004C4B04"/>
    <w:rsid w:val="004E0475"/>
    <w:rsid w:val="004E260D"/>
    <w:rsid w:val="004F34B5"/>
    <w:rsid w:val="0050741B"/>
    <w:rsid w:val="005157D0"/>
    <w:rsid w:val="00523FB8"/>
    <w:rsid w:val="0054641F"/>
    <w:rsid w:val="00551068"/>
    <w:rsid w:val="00560091"/>
    <w:rsid w:val="00615298"/>
    <w:rsid w:val="00617650"/>
    <w:rsid w:val="006325F7"/>
    <w:rsid w:val="00674F51"/>
    <w:rsid w:val="00686FAA"/>
    <w:rsid w:val="00694280"/>
    <w:rsid w:val="006C6566"/>
    <w:rsid w:val="006F324B"/>
    <w:rsid w:val="0070329C"/>
    <w:rsid w:val="00732436"/>
    <w:rsid w:val="00734137"/>
    <w:rsid w:val="00753950"/>
    <w:rsid w:val="00760695"/>
    <w:rsid w:val="007617BA"/>
    <w:rsid w:val="00762D8F"/>
    <w:rsid w:val="007B38A8"/>
    <w:rsid w:val="007C2DF2"/>
    <w:rsid w:val="007D4B46"/>
    <w:rsid w:val="007F1F49"/>
    <w:rsid w:val="008076D5"/>
    <w:rsid w:val="00832DD5"/>
    <w:rsid w:val="00836E9D"/>
    <w:rsid w:val="008802FE"/>
    <w:rsid w:val="00886BB5"/>
    <w:rsid w:val="008A4A49"/>
    <w:rsid w:val="008E29A2"/>
    <w:rsid w:val="00922C8E"/>
    <w:rsid w:val="009255A7"/>
    <w:rsid w:val="00940F35"/>
    <w:rsid w:val="009A67B2"/>
    <w:rsid w:val="009B41B5"/>
    <w:rsid w:val="009C59F4"/>
    <w:rsid w:val="009D18C5"/>
    <w:rsid w:val="009D1966"/>
    <w:rsid w:val="009E4FFA"/>
    <w:rsid w:val="009F7F09"/>
    <w:rsid w:val="00A15396"/>
    <w:rsid w:val="00A61975"/>
    <w:rsid w:val="00AA3FCD"/>
    <w:rsid w:val="00AA5F6C"/>
    <w:rsid w:val="00AC1430"/>
    <w:rsid w:val="00B174EC"/>
    <w:rsid w:val="00B60700"/>
    <w:rsid w:val="00B61A73"/>
    <w:rsid w:val="00B77EB8"/>
    <w:rsid w:val="00BD4A33"/>
    <w:rsid w:val="00BE190A"/>
    <w:rsid w:val="00C00391"/>
    <w:rsid w:val="00C42851"/>
    <w:rsid w:val="00C70A9F"/>
    <w:rsid w:val="00C72927"/>
    <w:rsid w:val="00D07583"/>
    <w:rsid w:val="00D145E6"/>
    <w:rsid w:val="00D22ABD"/>
    <w:rsid w:val="00D4346D"/>
    <w:rsid w:val="00D574DD"/>
    <w:rsid w:val="00D70BD7"/>
    <w:rsid w:val="00D81427"/>
    <w:rsid w:val="00D90728"/>
    <w:rsid w:val="00D97F0C"/>
    <w:rsid w:val="00DC4FC1"/>
    <w:rsid w:val="00DE07D6"/>
    <w:rsid w:val="00DE48A4"/>
    <w:rsid w:val="00DF6DD6"/>
    <w:rsid w:val="00E4621B"/>
    <w:rsid w:val="00E46C59"/>
    <w:rsid w:val="00E94ADB"/>
    <w:rsid w:val="00EB336C"/>
    <w:rsid w:val="00EE28E8"/>
    <w:rsid w:val="00EE7346"/>
    <w:rsid w:val="00F36690"/>
    <w:rsid w:val="00F96AAC"/>
    <w:rsid w:val="00FC0D7F"/>
    <w:rsid w:val="00FC4493"/>
    <w:rsid w:val="00FE4ACE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205FD-27CE-4900-A5A6-C24BC220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AAC"/>
    <w:pPr>
      <w:ind w:left="720"/>
      <w:contextualSpacing/>
    </w:pPr>
  </w:style>
  <w:style w:type="paragraph" w:customStyle="1" w:styleId="ConsPlusNormal">
    <w:name w:val="ConsPlusNormal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713FF-4C78-4591-B23B-F196B42B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2023-06-08T14:07:00Z</cp:lastPrinted>
  <dcterms:created xsi:type="dcterms:W3CDTF">2023-06-09T09:42:00Z</dcterms:created>
  <dcterms:modified xsi:type="dcterms:W3CDTF">2023-06-09T09:42:00Z</dcterms:modified>
</cp:coreProperties>
</file>